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D8" w:rsidRPr="00463C8B" w:rsidRDefault="00EF42D8" w:rsidP="00EF42D8">
      <w:pPr>
        <w:ind w:left="360"/>
        <w:jc w:val="center"/>
        <w:rPr>
          <w:u w:val="single"/>
        </w:rPr>
      </w:pPr>
      <w:r w:rsidRPr="00463C8B">
        <w:rPr>
          <w:u w:val="single"/>
        </w:rPr>
        <w:t>Village of South River</w:t>
      </w:r>
    </w:p>
    <w:p w:rsidR="00EF42D8" w:rsidRPr="00463C8B" w:rsidRDefault="00EF42D8" w:rsidP="00EF42D8">
      <w:pPr>
        <w:ind w:left="360"/>
        <w:jc w:val="center"/>
        <w:rPr>
          <w:u w:val="single"/>
        </w:rPr>
      </w:pPr>
      <w:r w:rsidRPr="00463C8B">
        <w:rPr>
          <w:u w:val="single"/>
        </w:rPr>
        <w:t>Council Meeting –</w:t>
      </w:r>
      <w:r>
        <w:rPr>
          <w:u w:val="single"/>
        </w:rPr>
        <w:t xml:space="preserve"> </w:t>
      </w:r>
      <w:r>
        <w:rPr>
          <w:u w:val="single"/>
        </w:rPr>
        <w:t>January 26, 2015</w:t>
      </w:r>
    </w:p>
    <w:p w:rsidR="00EF42D8" w:rsidRPr="00385E18" w:rsidRDefault="00EF42D8" w:rsidP="00EF42D8">
      <w:pPr>
        <w:ind w:left="360"/>
        <w:jc w:val="center"/>
      </w:pPr>
    </w:p>
    <w:p w:rsidR="00EF42D8" w:rsidRDefault="00EF42D8" w:rsidP="00EF42D8">
      <w:pPr>
        <w:jc w:val="both"/>
      </w:pPr>
      <w:r w:rsidRPr="00385E18">
        <w:t xml:space="preserve">The meeting of the Council of the Village of South River was held on Monday, </w:t>
      </w:r>
      <w:r>
        <w:t>January 26, 2015</w:t>
      </w:r>
      <w:r w:rsidRPr="00385E18">
        <w:t xml:space="preserve"> in the South River Council Chambers. A quorum was present. In attendance</w:t>
      </w:r>
      <w:r>
        <w:t xml:space="preserve"> were</w:t>
      </w:r>
      <w:r w:rsidRPr="00385E18">
        <w:t xml:space="preserve"> Mayo</w:t>
      </w:r>
      <w:r>
        <w:t xml:space="preserve">r Coleman, Councillors Smith, </w:t>
      </w:r>
      <w:r>
        <w:t>Sewell, Brandt and Mahon.</w:t>
      </w:r>
    </w:p>
    <w:p w:rsidR="00EF42D8" w:rsidRDefault="00EF42D8" w:rsidP="00EF42D8">
      <w:pPr>
        <w:jc w:val="both"/>
      </w:pPr>
    </w:p>
    <w:p w:rsidR="00EF42D8" w:rsidRDefault="00EF42D8" w:rsidP="00EF42D8">
      <w:pPr>
        <w:jc w:val="both"/>
      </w:pPr>
      <w:r w:rsidRPr="008A6E7B">
        <w:rPr>
          <w:b/>
          <w:u w:val="single"/>
        </w:rPr>
        <w:t>Staff in Attendance</w:t>
      </w:r>
      <w:r>
        <w:t xml:space="preserve">: </w:t>
      </w:r>
      <w:r>
        <w:tab/>
      </w:r>
      <w:r>
        <w:tab/>
        <w:t>Sherri Hawthorne, Treasurer</w:t>
      </w:r>
    </w:p>
    <w:p w:rsidR="00EF42D8" w:rsidRDefault="00EF42D8" w:rsidP="00EF42D8">
      <w:pPr>
        <w:jc w:val="both"/>
      </w:pPr>
      <w:r>
        <w:tab/>
      </w:r>
      <w:r>
        <w:tab/>
      </w:r>
      <w:r>
        <w:tab/>
      </w:r>
      <w:r>
        <w:tab/>
        <w:t>Susan L. Arnold, Clerk Administrator</w:t>
      </w:r>
    </w:p>
    <w:p w:rsidR="00EF42D8" w:rsidRDefault="00EF42D8" w:rsidP="00EF42D8">
      <w:pPr>
        <w:jc w:val="both"/>
      </w:pPr>
      <w:r>
        <w:tab/>
      </w:r>
      <w:r>
        <w:tab/>
      </w:r>
      <w:r>
        <w:tab/>
      </w:r>
      <w:r>
        <w:tab/>
      </w:r>
    </w:p>
    <w:p w:rsidR="00EF42D8" w:rsidRDefault="00EF42D8" w:rsidP="00EF42D8">
      <w:pPr>
        <w:jc w:val="both"/>
      </w:pPr>
    </w:p>
    <w:p w:rsidR="00EF42D8" w:rsidRDefault="00EF42D8" w:rsidP="00EF42D8">
      <w:pPr>
        <w:jc w:val="both"/>
      </w:pPr>
      <w:r w:rsidRPr="008A6E7B">
        <w:rPr>
          <w:b/>
          <w:u w:val="single"/>
        </w:rPr>
        <w:t>Public in Attendance</w:t>
      </w:r>
      <w:r>
        <w:t xml:space="preserve">: </w:t>
      </w:r>
      <w:r>
        <w:tab/>
      </w:r>
      <w:r>
        <w:t>None</w:t>
      </w:r>
    </w:p>
    <w:p w:rsidR="00EF42D8" w:rsidRDefault="00EF42D8" w:rsidP="00EF42D8">
      <w:pPr>
        <w:jc w:val="both"/>
      </w:pPr>
    </w:p>
    <w:p w:rsidR="00EF42D8" w:rsidRDefault="00EF42D8" w:rsidP="00EF42D8">
      <w:r w:rsidRPr="00385E18">
        <w:rPr>
          <w:b/>
        </w:rPr>
        <w:t xml:space="preserve">1. </w:t>
      </w:r>
      <w:r>
        <w:rPr>
          <w:b/>
        </w:rPr>
        <w:tab/>
      </w:r>
      <w:r w:rsidRPr="00385E18">
        <w:rPr>
          <w:b/>
          <w:u w:val="single"/>
        </w:rPr>
        <w:t>Call to Order</w:t>
      </w:r>
      <w:r w:rsidRPr="00385E18">
        <w:t xml:space="preserve"> –</w:t>
      </w:r>
      <w:r>
        <w:tab/>
        <w:t xml:space="preserve">The meeting was called to order by Mayor Jim Coleman </w:t>
      </w:r>
    </w:p>
    <w:p w:rsidR="00EF42D8" w:rsidRDefault="00EF42D8" w:rsidP="00EF42D8">
      <w:r>
        <w:tab/>
      </w:r>
      <w:r>
        <w:tab/>
      </w:r>
      <w:r>
        <w:tab/>
      </w:r>
      <w:r>
        <w:tab/>
      </w:r>
      <w:proofErr w:type="gramStart"/>
      <w:r>
        <w:t>at</w:t>
      </w:r>
      <w:proofErr w:type="gramEnd"/>
      <w:r>
        <w:t xml:space="preserve"> 5:30 p.m.</w:t>
      </w:r>
    </w:p>
    <w:p w:rsidR="00EF42D8" w:rsidRDefault="00EF42D8" w:rsidP="00EF42D8"/>
    <w:p w:rsidR="00EF42D8" w:rsidRDefault="00EF42D8" w:rsidP="00EF42D8">
      <w:r>
        <w:t>23-2015</w:t>
      </w:r>
      <w:r>
        <w:tab/>
        <w:t>Mahon/Sewell</w:t>
      </w:r>
    </w:p>
    <w:p w:rsidR="00EF42D8" w:rsidRDefault="00EF42D8" w:rsidP="00EF42D8">
      <w:pPr>
        <w:rPr>
          <w:b/>
        </w:rPr>
      </w:pPr>
      <w:r>
        <w:rPr>
          <w:b/>
        </w:rPr>
        <w:t xml:space="preserve">BE IT RESOLVED THAT </w:t>
      </w:r>
      <w:r>
        <w:rPr>
          <w:b/>
        </w:rPr>
        <w:t>this Council of the Village of South River does hereby approve the addition of item #6.1.7 (AECOM Project #60334006 Estimated management Costs) to the January 26, 2015 agenda.</w:t>
      </w:r>
    </w:p>
    <w:p w:rsidR="00EF42D8" w:rsidRPr="009D1FF4" w:rsidRDefault="00EF42D8" w:rsidP="00EF42D8">
      <w:pPr>
        <w:jc w:val="right"/>
        <w:rPr>
          <w:u w:val="single"/>
        </w:rPr>
      </w:pPr>
      <w:r>
        <w:rPr>
          <w:u w:val="single"/>
        </w:rPr>
        <w:t>Carried</w:t>
      </w:r>
    </w:p>
    <w:p w:rsidR="00EF42D8" w:rsidRDefault="00EF42D8" w:rsidP="00EF42D8">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EF42D8" w:rsidRDefault="00EF42D8" w:rsidP="00EF42D8">
      <w:pPr>
        <w:ind w:left="720"/>
      </w:pPr>
      <w:r>
        <w:t xml:space="preserve">None </w:t>
      </w:r>
      <w:r w:rsidRPr="00385E18">
        <w:t>Declared</w:t>
      </w:r>
    </w:p>
    <w:p w:rsidR="00EF42D8" w:rsidRDefault="00EF42D8" w:rsidP="00EF42D8">
      <w:pPr>
        <w:ind w:left="720"/>
      </w:pPr>
    </w:p>
    <w:p w:rsidR="00EF42D8" w:rsidRDefault="00EF42D8" w:rsidP="00EF42D8">
      <w:pPr>
        <w:jc w:val="both"/>
        <w:rPr>
          <w:b/>
        </w:rPr>
      </w:pPr>
      <w:r w:rsidRPr="00385E18">
        <w:rPr>
          <w:b/>
        </w:rPr>
        <w:t>3.</w:t>
      </w:r>
      <w:r w:rsidRPr="00385E18">
        <w:rPr>
          <w:b/>
        </w:rPr>
        <w:tab/>
      </w:r>
      <w:r w:rsidRPr="00385E18">
        <w:rPr>
          <w:b/>
          <w:u w:val="single"/>
        </w:rPr>
        <w:t>Guests and Deputations</w:t>
      </w:r>
      <w:r w:rsidRPr="00385E18">
        <w:rPr>
          <w:b/>
        </w:rPr>
        <w:t>-</w:t>
      </w:r>
      <w:r>
        <w:rPr>
          <w:b/>
        </w:rPr>
        <w:t xml:space="preserve">     </w:t>
      </w:r>
      <w:r w:rsidR="00D1030B">
        <w:rPr>
          <w:b/>
        </w:rPr>
        <w:t>None</w:t>
      </w:r>
    </w:p>
    <w:p w:rsidR="00EF42D8" w:rsidRDefault="00EF42D8" w:rsidP="00D1030B">
      <w:pPr>
        <w:ind w:left="720" w:hanging="720"/>
      </w:pPr>
      <w:r>
        <w:tab/>
      </w:r>
    </w:p>
    <w:p w:rsidR="00EF42D8" w:rsidRPr="00385E18" w:rsidRDefault="00EF42D8" w:rsidP="00EF42D8">
      <w:r w:rsidRPr="00385E18">
        <w:rPr>
          <w:b/>
        </w:rPr>
        <w:t>4.</w:t>
      </w:r>
      <w:r w:rsidRPr="00385E18">
        <w:tab/>
      </w:r>
      <w:r w:rsidRPr="00385E18">
        <w:rPr>
          <w:b/>
          <w:u w:val="single"/>
        </w:rPr>
        <w:t>Adoption of Minutes</w:t>
      </w:r>
      <w:r w:rsidRPr="00385E18">
        <w:t xml:space="preserve"> </w:t>
      </w:r>
    </w:p>
    <w:p w:rsidR="00EF42D8" w:rsidRDefault="00D1030B" w:rsidP="00EF42D8">
      <w:r>
        <w:t>24-2015</w:t>
      </w:r>
      <w:r>
        <w:tab/>
        <w:t>Sewell/Smith</w:t>
      </w:r>
    </w:p>
    <w:p w:rsidR="00EF42D8" w:rsidRDefault="00EF42D8" w:rsidP="00EF42D8">
      <w:pPr>
        <w:rPr>
          <w:b/>
        </w:rPr>
      </w:pPr>
      <w:r>
        <w:rPr>
          <w:b/>
        </w:rPr>
        <w:t xml:space="preserve">BE IT RESOLVED THAT this Council of the Village of South River does hereby accept the minutes of Monday, </w:t>
      </w:r>
      <w:r w:rsidR="00D1030B">
        <w:rPr>
          <w:b/>
        </w:rPr>
        <w:t>January 12, 2015</w:t>
      </w:r>
      <w:r>
        <w:rPr>
          <w:b/>
        </w:rPr>
        <w:t xml:space="preserve">, as </w:t>
      </w:r>
      <w:r w:rsidR="00D1030B">
        <w:rPr>
          <w:b/>
        </w:rPr>
        <w:t>printed</w:t>
      </w:r>
      <w:r>
        <w:rPr>
          <w:b/>
        </w:rPr>
        <w:t>.</w:t>
      </w:r>
    </w:p>
    <w:p w:rsidR="00EF42D8" w:rsidRPr="00385E18" w:rsidRDefault="00EF42D8" w:rsidP="00EF42D8">
      <w:pPr>
        <w:jc w:val="right"/>
        <w:rPr>
          <w:u w:val="single"/>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85E18">
        <w:rPr>
          <w:u w:val="single"/>
        </w:rPr>
        <w:t>Carried</w:t>
      </w:r>
    </w:p>
    <w:p w:rsidR="00EF42D8" w:rsidRDefault="00EF42D8" w:rsidP="00EF42D8">
      <w:pPr>
        <w:rPr>
          <w:b/>
        </w:rPr>
      </w:pPr>
      <w:r>
        <w:rPr>
          <w:b/>
        </w:rPr>
        <w:t>5.</w:t>
      </w:r>
      <w:r>
        <w:rPr>
          <w:b/>
        </w:rPr>
        <w:tab/>
      </w:r>
      <w:r w:rsidRPr="00882C01">
        <w:rPr>
          <w:b/>
          <w:u w:val="single"/>
        </w:rPr>
        <w:t>Accounts</w:t>
      </w:r>
      <w:r>
        <w:rPr>
          <w:b/>
        </w:rPr>
        <w:t xml:space="preserve"> </w:t>
      </w:r>
      <w:r w:rsidR="00D1030B">
        <w:rPr>
          <w:b/>
        </w:rPr>
        <w:t>- Nil</w:t>
      </w:r>
    </w:p>
    <w:p w:rsidR="00EF42D8" w:rsidRDefault="00EF42D8" w:rsidP="00EF42D8">
      <w:pPr>
        <w:ind w:left="8640"/>
        <w:rPr>
          <w:b/>
        </w:rPr>
      </w:pPr>
    </w:p>
    <w:p w:rsidR="00EF42D8" w:rsidRPr="00385E18" w:rsidRDefault="00D1030B" w:rsidP="00EF42D8">
      <w:pPr>
        <w:rPr>
          <w:b/>
          <w:u w:val="single"/>
        </w:rPr>
      </w:pPr>
      <w:r>
        <w:rPr>
          <w:b/>
        </w:rPr>
        <w:t>6</w:t>
      </w:r>
      <w:r w:rsidR="00EF42D8" w:rsidRPr="00385E18">
        <w:rPr>
          <w:b/>
        </w:rPr>
        <w:t>.</w:t>
      </w:r>
      <w:r w:rsidR="00EF42D8" w:rsidRPr="00385E18">
        <w:tab/>
      </w:r>
      <w:r w:rsidR="00EF42D8" w:rsidRPr="00385E18">
        <w:rPr>
          <w:b/>
          <w:u w:val="single"/>
        </w:rPr>
        <w:t xml:space="preserve">Reports from Municipal Staff and/or Committees </w:t>
      </w:r>
    </w:p>
    <w:p w:rsidR="00EF42D8" w:rsidRDefault="00D1030B" w:rsidP="00EF42D8">
      <w:pPr>
        <w:widowControl/>
        <w:autoSpaceDE/>
        <w:autoSpaceDN/>
        <w:adjustRightInd/>
      </w:pPr>
      <w:r>
        <w:t>25-2015</w:t>
      </w:r>
      <w:r>
        <w:tab/>
        <w:t>Mahon/Sewell</w:t>
      </w:r>
    </w:p>
    <w:p w:rsidR="00D1030B" w:rsidRPr="00D1030B" w:rsidRDefault="00D1030B" w:rsidP="00EF42D8">
      <w:pPr>
        <w:widowControl/>
        <w:autoSpaceDE/>
        <w:autoSpaceDN/>
        <w:adjustRightInd/>
        <w:rPr>
          <w:b/>
        </w:rPr>
      </w:pPr>
      <w:r>
        <w:rPr>
          <w:b/>
        </w:rPr>
        <w:t>BE IT RESOLVED THAT the Council of the Village of South River does hereby receive the Public Works Committee meeting minutes for December 18, 2014 and January 15, 2015.</w:t>
      </w:r>
    </w:p>
    <w:p w:rsidR="00EF42D8" w:rsidRDefault="00EF42D8" w:rsidP="00EF42D8">
      <w:pPr>
        <w:pStyle w:val="ListParagraph"/>
        <w:ind w:left="0"/>
        <w:jc w:val="right"/>
        <w:rPr>
          <w:u w:val="single"/>
        </w:rPr>
      </w:pPr>
      <w:r>
        <w:rPr>
          <w:u w:val="single"/>
        </w:rPr>
        <w:t>Carried</w:t>
      </w:r>
    </w:p>
    <w:p w:rsidR="00EF42D8" w:rsidRPr="00DE7BA2" w:rsidRDefault="00A641E7" w:rsidP="00EF42D8">
      <w:pPr>
        <w:pStyle w:val="ListParagraph"/>
        <w:tabs>
          <w:tab w:val="left" w:pos="270"/>
        </w:tabs>
        <w:ind w:left="0"/>
      </w:pPr>
      <w:r>
        <w:t>26-2015</w:t>
      </w:r>
      <w:r>
        <w:tab/>
        <w:t>Sewell/Smith</w:t>
      </w:r>
    </w:p>
    <w:p w:rsidR="00A641E7" w:rsidRDefault="00A641E7" w:rsidP="00EF42D8">
      <w:pPr>
        <w:pStyle w:val="ListParagraph"/>
        <w:tabs>
          <w:tab w:val="left" w:pos="270"/>
        </w:tabs>
        <w:ind w:left="0"/>
        <w:rPr>
          <w:b/>
        </w:rPr>
      </w:pPr>
      <w:r>
        <w:rPr>
          <w:b/>
        </w:rPr>
        <w:t>BE IT RESOLVED THAT the Council of the Village of South River does support the Public Works Committee Resolution #5-2015 and approve a deposit be implemented for delinquent water accounts in the amount of $250 for South River residents and $300 for Machar residents; and further</w:t>
      </w:r>
    </w:p>
    <w:p w:rsidR="00A641E7" w:rsidRDefault="00A641E7" w:rsidP="00EF42D8">
      <w:pPr>
        <w:pStyle w:val="ListParagraph"/>
        <w:tabs>
          <w:tab w:val="left" w:pos="270"/>
        </w:tabs>
        <w:ind w:left="0"/>
        <w:rPr>
          <w:b/>
        </w:rPr>
      </w:pPr>
    </w:p>
    <w:p w:rsidR="00EF42D8" w:rsidRDefault="00A641E7" w:rsidP="00EF42D8">
      <w:pPr>
        <w:pStyle w:val="ListParagraph"/>
        <w:tabs>
          <w:tab w:val="left" w:pos="270"/>
        </w:tabs>
        <w:ind w:left="0"/>
        <w:rPr>
          <w:b/>
        </w:rPr>
      </w:pPr>
      <w:r>
        <w:rPr>
          <w:b/>
        </w:rPr>
        <w:t>Council does hereby approve charging $6.67 per month for properties which have had their water turned off while they are away from their residence which is the same monthly amount as those property owners who have water access to a vacant lot.</w:t>
      </w:r>
    </w:p>
    <w:p w:rsidR="00EF42D8" w:rsidRDefault="00EF42D8" w:rsidP="00EF42D8">
      <w:pPr>
        <w:pStyle w:val="ListParagraph"/>
        <w:tabs>
          <w:tab w:val="left" w:pos="270"/>
        </w:tabs>
        <w:ind w:left="0"/>
        <w:jc w:val="right"/>
        <w:rPr>
          <w:u w:val="single"/>
        </w:rPr>
      </w:pPr>
      <w:r>
        <w:rPr>
          <w:u w:val="single"/>
        </w:rPr>
        <w:t>Carried</w:t>
      </w:r>
    </w:p>
    <w:p w:rsidR="00EF42D8" w:rsidRPr="00DE7BA2" w:rsidRDefault="00EF42D8" w:rsidP="00EF42D8">
      <w:pPr>
        <w:pStyle w:val="ListParagraph"/>
        <w:tabs>
          <w:tab w:val="left" w:pos="270"/>
        </w:tabs>
        <w:ind w:left="0"/>
        <w:jc w:val="right"/>
        <w:rPr>
          <w:u w:val="single"/>
        </w:rPr>
      </w:pPr>
    </w:p>
    <w:p w:rsidR="00EF42D8" w:rsidRDefault="00A641E7" w:rsidP="00EF42D8">
      <w:pPr>
        <w:pStyle w:val="ListParagraph"/>
        <w:ind w:left="0"/>
      </w:pPr>
      <w:r>
        <w:t>27-2015</w:t>
      </w:r>
      <w:r>
        <w:tab/>
        <w:t>Mahon/Brandt</w:t>
      </w:r>
    </w:p>
    <w:p w:rsidR="00EF42D8" w:rsidRDefault="00EF42D8" w:rsidP="00EF42D8">
      <w:pPr>
        <w:widowControl/>
        <w:autoSpaceDE/>
        <w:autoSpaceDN/>
        <w:adjustRightInd/>
        <w:rPr>
          <w:b/>
        </w:rPr>
      </w:pPr>
      <w:r w:rsidRPr="0062225A">
        <w:rPr>
          <w:b/>
        </w:rPr>
        <w:t>BE IT RESOLVED THAT the Council of the Village of South River does</w:t>
      </w:r>
      <w:r w:rsidR="00A641E7">
        <w:rPr>
          <w:b/>
        </w:rPr>
        <w:t xml:space="preserve"> support the Public Works Committee Resolution #8-2015 and approve the purchase of the JCB Loader Backhoe (Quote #12848-R1) at a price of $83,700 less trade-in value (+applicable taxes) from Miller Technology.</w:t>
      </w:r>
    </w:p>
    <w:p w:rsidR="00EF42D8" w:rsidRPr="00D77E09" w:rsidRDefault="00EF42D8" w:rsidP="00EF42D8">
      <w:pPr>
        <w:pStyle w:val="ListParagraph"/>
        <w:ind w:left="0"/>
        <w:jc w:val="right"/>
        <w:rPr>
          <w:u w:val="single"/>
        </w:rPr>
      </w:pPr>
      <w:r>
        <w:rPr>
          <w:u w:val="single"/>
        </w:rPr>
        <w:t>Carried</w:t>
      </w:r>
    </w:p>
    <w:p w:rsidR="00EF42D8" w:rsidRDefault="00EF42D8" w:rsidP="00EF42D8"/>
    <w:p w:rsidR="00EF42D8" w:rsidRDefault="00A641E7" w:rsidP="00EF42D8">
      <w:r>
        <w:t>28-2015</w:t>
      </w:r>
      <w:r>
        <w:tab/>
        <w:t>Smith/Brandt</w:t>
      </w:r>
    </w:p>
    <w:p w:rsidR="00EF42D8" w:rsidRDefault="00A641E7" w:rsidP="00EF42D8">
      <w:pPr>
        <w:widowControl/>
        <w:autoSpaceDE/>
        <w:autoSpaceDN/>
        <w:adjustRightInd/>
        <w:rPr>
          <w:b/>
        </w:rPr>
      </w:pPr>
      <w:r>
        <w:rPr>
          <w:b/>
        </w:rPr>
        <w:t>BE IT RESOLVED THAT the Council of the</w:t>
      </w:r>
      <w:r w:rsidR="00C213FD">
        <w:rPr>
          <w:b/>
        </w:rPr>
        <w:t xml:space="preserve"> Village of South River does hereby approve the Lions Club request to operate a Cable Bingo in the Village of South River beginning January 23, 2015.</w:t>
      </w:r>
    </w:p>
    <w:p w:rsidR="00EF42D8" w:rsidRDefault="00EF42D8" w:rsidP="00EF42D8">
      <w:pPr>
        <w:jc w:val="right"/>
        <w:rPr>
          <w:u w:val="single"/>
        </w:rPr>
      </w:pPr>
      <w:r>
        <w:rPr>
          <w:u w:val="single"/>
        </w:rPr>
        <w:t>Carried</w:t>
      </w:r>
    </w:p>
    <w:p w:rsidR="00EF42D8" w:rsidRDefault="00C213FD" w:rsidP="00EF42D8">
      <w:r>
        <w:lastRenderedPageBreak/>
        <w:t>29-2015</w:t>
      </w:r>
      <w:r>
        <w:tab/>
        <w:t>Mahon/Brandt</w:t>
      </w:r>
    </w:p>
    <w:p w:rsidR="00C213FD" w:rsidRPr="00C213FD" w:rsidRDefault="00C213FD" w:rsidP="00EF42D8">
      <w:pPr>
        <w:rPr>
          <w:b/>
        </w:rPr>
      </w:pPr>
      <w:r>
        <w:rPr>
          <w:b/>
        </w:rPr>
        <w:t xml:space="preserve">BE IT RESOLVED THAT the Council of the Village of South River does hereby approve the donation to the South River Lions Club for the Don </w:t>
      </w:r>
      <w:proofErr w:type="spellStart"/>
      <w:r>
        <w:rPr>
          <w:b/>
        </w:rPr>
        <w:t>Ivens</w:t>
      </w:r>
      <w:proofErr w:type="spellEnd"/>
      <w:r>
        <w:rPr>
          <w:b/>
        </w:rPr>
        <w:t xml:space="preserve"> Memorial Community Award in the amount of $167.00.</w:t>
      </w:r>
    </w:p>
    <w:p w:rsidR="00EF42D8" w:rsidRDefault="00EF42D8" w:rsidP="00EF42D8">
      <w:pPr>
        <w:jc w:val="right"/>
        <w:rPr>
          <w:u w:val="single"/>
        </w:rPr>
      </w:pPr>
      <w:r>
        <w:rPr>
          <w:u w:val="single"/>
        </w:rPr>
        <w:t>Carried</w:t>
      </w:r>
    </w:p>
    <w:p w:rsidR="00EF42D8" w:rsidRDefault="00C213FD" w:rsidP="00EF42D8">
      <w:r>
        <w:t>30-2015</w:t>
      </w:r>
      <w:r>
        <w:tab/>
        <w:t>Mahon/Smith</w:t>
      </w:r>
    </w:p>
    <w:p w:rsidR="00EF42D8" w:rsidRDefault="00C213FD" w:rsidP="00EF42D8">
      <w:pPr>
        <w:widowControl/>
        <w:autoSpaceDE/>
        <w:autoSpaceDN/>
        <w:adjustRightInd/>
        <w:rPr>
          <w:b/>
        </w:rPr>
      </w:pPr>
      <w:r>
        <w:rPr>
          <w:b/>
        </w:rPr>
        <w:t>BE IT RESOLVED THAT the Council of the Village of South River does hereby approve the AECOM Project Management costs to manage the multi-unit commercial building project at a total cost of $162,440 (which is less than 10% of the total project value) plus applicable taxes.</w:t>
      </w:r>
    </w:p>
    <w:p w:rsidR="00EF42D8" w:rsidRPr="0038640B" w:rsidRDefault="00EF42D8" w:rsidP="00EF42D8">
      <w:pPr>
        <w:jc w:val="right"/>
        <w:rPr>
          <w:u w:val="single"/>
        </w:rPr>
      </w:pPr>
      <w:r>
        <w:rPr>
          <w:u w:val="single"/>
        </w:rPr>
        <w:t>Carried</w:t>
      </w:r>
    </w:p>
    <w:p w:rsidR="00EF42D8" w:rsidRDefault="00C213FD" w:rsidP="00EF42D8">
      <w:r>
        <w:t>31-2015</w:t>
      </w:r>
      <w:r>
        <w:tab/>
        <w:t>Smith/Sewell</w:t>
      </w:r>
    </w:p>
    <w:p w:rsidR="00EF42D8" w:rsidRDefault="00EF42D8" w:rsidP="00EF42D8">
      <w:pPr>
        <w:widowControl/>
        <w:autoSpaceDE/>
        <w:autoSpaceDN/>
        <w:adjustRightInd/>
        <w:rPr>
          <w:b/>
        </w:rPr>
      </w:pPr>
      <w:r w:rsidRPr="00B57E52">
        <w:rPr>
          <w:b/>
        </w:rPr>
        <w:t>BE IT RESOLVED THAT the Council of the Village of South River does</w:t>
      </w:r>
      <w:r w:rsidR="00C213FD">
        <w:rPr>
          <w:b/>
        </w:rPr>
        <w:t xml:space="preserve"> hereby support and approve the Medical Centre Committee Resolution #5-2015 to approve the agreement between the Corporation of the Village of South River, the Corporation of the Township of Machar and the District of Parry Sound Social Services Administration Board for the lower level office suite commencing March 1, 2015 until November 30, 2015.</w:t>
      </w:r>
      <w:r>
        <w:rPr>
          <w:b/>
        </w:rPr>
        <w:t>.</w:t>
      </w:r>
    </w:p>
    <w:p w:rsidR="00EF42D8" w:rsidRDefault="00EF42D8" w:rsidP="00EF42D8">
      <w:pPr>
        <w:jc w:val="right"/>
        <w:rPr>
          <w:u w:val="single"/>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u w:val="single"/>
        </w:rPr>
        <w:t>Carried</w:t>
      </w:r>
    </w:p>
    <w:p w:rsidR="00EF42D8" w:rsidRDefault="00372069" w:rsidP="00EF42D8">
      <w:r>
        <w:t>32-2015</w:t>
      </w:r>
      <w:r>
        <w:tab/>
        <w:t>Sewell/Brandt</w:t>
      </w:r>
    </w:p>
    <w:p w:rsidR="00372069" w:rsidRPr="00372069" w:rsidRDefault="00372069" w:rsidP="00EF42D8">
      <w:pPr>
        <w:rPr>
          <w:b/>
        </w:rPr>
      </w:pPr>
      <w:r>
        <w:rPr>
          <w:b/>
        </w:rPr>
        <w:t>BE IT RESOLVED THAT the Council of the Village of South River does hereby approve Joint Committee Reports agenda items #1 to #5.</w:t>
      </w:r>
    </w:p>
    <w:p w:rsidR="00EF42D8" w:rsidRDefault="00EF42D8" w:rsidP="00EF42D8">
      <w:pPr>
        <w:jc w:val="right"/>
        <w:rPr>
          <w:u w:val="single"/>
        </w:rPr>
      </w:pPr>
      <w:r>
        <w:rPr>
          <w:u w:val="single"/>
        </w:rPr>
        <w:t>Carried</w:t>
      </w:r>
    </w:p>
    <w:p w:rsidR="00372069" w:rsidRPr="00372069" w:rsidRDefault="00372069" w:rsidP="00EF42D8">
      <w:r w:rsidRPr="00372069">
        <w:t>33-2015</w:t>
      </w:r>
      <w:r w:rsidRPr="00372069">
        <w:tab/>
        <w:t>Mahon/Brandt</w:t>
      </w:r>
    </w:p>
    <w:p w:rsidR="00EF42D8" w:rsidRDefault="00EF42D8" w:rsidP="00EF42D8">
      <w:pPr>
        <w:rPr>
          <w:b/>
        </w:rPr>
      </w:pPr>
      <w:r>
        <w:rPr>
          <w:b/>
        </w:rPr>
        <w:t>BE IT RESOLVED THAT the Council of the Village of South River does hereby</w:t>
      </w:r>
      <w:r w:rsidR="00372069">
        <w:rPr>
          <w:b/>
        </w:rPr>
        <w:t xml:space="preserve"> support and approve the JBC Resolution #2015-06 to provide a 2% wage increase to JBC employees for 2015, retroactive to January 1, 2015.</w:t>
      </w:r>
      <w:r>
        <w:rPr>
          <w:b/>
        </w:rPr>
        <w:t>.</w:t>
      </w:r>
    </w:p>
    <w:p w:rsidR="00EF42D8" w:rsidRDefault="00EF42D8" w:rsidP="00EF42D8">
      <w:pPr>
        <w:jc w:val="right"/>
        <w:rPr>
          <w:u w:val="single"/>
        </w:rPr>
      </w:pPr>
      <w:r>
        <w:rPr>
          <w:u w:val="single"/>
        </w:rPr>
        <w:t>Carried</w:t>
      </w:r>
    </w:p>
    <w:p w:rsidR="00EF42D8" w:rsidRDefault="00372069" w:rsidP="00EF42D8">
      <w:r>
        <w:t>34-2015</w:t>
      </w:r>
      <w:r>
        <w:tab/>
        <w:t>Mahon/Smith</w:t>
      </w:r>
    </w:p>
    <w:p w:rsidR="00EF42D8" w:rsidRPr="00EE18DB" w:rsidRDefault="00EF42D8" w:rsidP="00EF42D8">
      <w:pPr>
        <w:widowControl/>
        <w:autoSpaceDE/>
        <w:autoSpaceDN/>
        <w:adjustRightInd/>
        <w:rPr>
          <w:b/>
        </w:rPr>
      </w:pPr>
      <w:r w:rsidRPr="00212E68">
        <w:rPr>
          <w:b/>
        </w:rPr>
        <w:t>BE IT RESOLVED THAT the Council of the Vil</w:t>
      </w:r>
      <w:r w:rsidR="00372069">
        <w:rPr>
          <w:b/>
        </w:rPr>
        <w:t>lage of South River does hereby receive the regional committee reports agenda items #1 to #2.</w:t>
      </w:r>
    </w:p>
    <w:p w:rsidR="00EF42D8" w:rsidRDefault="00EF42D8" w:rsidP="00EF42D8">
      <w:pPr>
        <w:jc w:val="right"/>
        <w:rPr>
          <w:u w:val="single"/>
        </w:rPr>
      </w:pPr>
      <w:r>
        <w:tab/>
      </w:r>
      <w:r>
        <w:tab/>
      </w:r>
      <w:r>
        <w:tab/>
      </w:r>
      <w:r>
        <w:tab/>
      </w:r>
      <w:r>
        <w:tab/>
      </w:r>
      <w:r>
        <w:tab/>
      </w:r>
      <w:r>
        <w:tab/>
      </w:r>
      <w:r>
        <w:tab/>
      </w:r>
      <w:r>
        <w:tab/>
      </w:r>
      <w:r>
        <w:tab/>
      </w:r>
      <w:r>
        <w:tab/>
      </w:r>
      <w:r>
        <w:tab/>
      </w:r>
      <w:r>
        <w:rPr>
          <w:u w:val="single"/>
        </w:rPr>
        <w:t>Carried</w:t>
      </w:r>
    </w:p>
    <w:p w:rsidR="00372069" w:rsidRDefault="00372069" w:rsidP="00372069">
      <w:r>
        <w:rPr>
          <w:b/>
        </w:rPr>
        <w:t>7</w:t>
      </w:r>
      <w:r w:rsidRPr="00385E18">
        <w:rPr>
          <w:b/>
        </w:rPr>
        <w:t>.</w:t>
      </w:r>
      <w:r>
        <w:rPr>
          <w:b/>
        </w:rPr>
        <w:tab/>
      </w:r>
      <w:r w:rsidRPr="00385E18">
        <w:t xml:space="preserve"> </w:t>
      </w:r>
      <w:r w:rsidRPr="00385E18">
        <w:rPr>
          <w:b/>
          <w:u w:val="single"/>
        </w:rPr>
        <w:t>Correspondence</w:t>
      </w:r>
      <w:r>
        <w:t xml:space="preserve"> </w:t>
      </w:r>
    </w:p>
    <w:p w:rsidR="00EF42D8" w:rsidRPr="00212E68" w:rsidRDefault="00372069" w:rsidP="00EF42D8">
      <w:r>
        <w:t>35-2015</w:t>
      </w:r>
      <w:r>
        <w:tab/>
        <w:t>Brandt/Sewell</w:t>
      </w:r>
    </w:p>
    <w:p w:rsidR="00EF42D8" w:rsidRDefault="00EF42D8" w:rsidP="00EF42D8">
      <w:pPr>
        <w:rPr>
          <w:b/>
        </w:rPr>
      </w:pPr>
      <w:r>
        <w:rPr>
          <w:b/>
        </w:rPr>
        <w:t xml:space="preserve">BE IT RESOLVED THAT the Council of the Village of South River does hereby receive </w:t>
      </w:r>
      <w:r w:rsidR="00372069">
        <w:rPr>
          <w:b/>
        </w:rPr>
        <w:t>correspondence agenda item #1.</w:t>
      </w:r>
    </w:p>
    <w:p w:rsidR="00EF42D8" w:rsidRDefault="00EF42D8" w:rsidP="00EF42D8">
      <w:pPr>
        <w:jc w:val="right"/>
        <w:rPr>
          <w:u w:val="single"/>
        </w:rPr>
      </w:pPr>
      <w:r>
        <w:rPr>
          <w:u w:val="single"/>
        </w:rPr>
        <w:t>Carried</w:t>
      </w:r>
    </w:p>
    <w:p w:rsidR="00372069" w:rsidRDefault="00372069" w:rsidP="00EF42D8">
      <w:r>
        <w:t>Council spend time reviewing the Village of South River’s existing Strategic Plan and discussing some ideas for goals and objectives it would like to work toward during this four-year term. Mayor Coleman and the Clerk Administrator will prepare a draft and bring it back to the Council table in the near future.</w:t>
      </w:r>
    </w:p>
    <w:p w:rsidR="00372069" w:rsidRDefault="00372069" w:rsidP="00EF42D8"/>
    <w:p w:rsidR="00EF42D8" w:rsidRDefault="00372069" w:rsidP="00EF42D8">
      <w:r>
        <w:t>36-2015</w:t>
      </w:r>
      <w:r>
        <w:tab/>
        <w:t>Smith/Sewell</w:t>
      </w:r>
    </w:p>
    <w:p w:rsidR="00EF42D8" w:rsidRPr="00212E68" w:rsidRDefault="00EF42D8" w:rsidP="00EF42D8">
      <w:pPr>
        <w:widowControl/>
        <w:autoSpaceDE/>
        <w:autoSpaceDN/>
        <w:adjustRightInd/>
        <w:rPr>
          <w:sz w:val="22"/>
          <w:szCs w:val="22"/>
        </w:rPr>
      </w:pPr>
      <w:r w:rsidRPr="00212E68">
        <w:rPr>
          <w:b/>
        </w:rPr>
        <w:t>BE IT RESOLVED THAT the Council of the Village of S</w:t>
      </w:r>
      <w:r w:rsidR="00D20286">
        <w:rPr>
          <w:b/>
        </w:rPr>
        <w:t>outh River does hereby receive the Municipal Staff Reports: Agenda items #1 to #7.</w:t>
      </w:r>
    </w:p>
    <w:p w:rsidR="00EF42D8" w:rsidRDefault="00EF42D8" w:rsidP="00EF42D8">
      <w:pPr>
        <w:jc w:val="right"/>
        <w:rPr>
          <w:u w:val="single"/>
        </w:rPr>
      </w:pPr>
      <w:r>
        <w:tab/>
      </w:r>
      <w:r>
        <w:tab/>
      </w:r>
      <w:r>
        <w:tab/>
      </w:r>
      <w:r>
        <w:tab/>
      </w:r>
      <w:r>
        <w:tab/>
      </w:r>
      <w:r>
        <w:tab/>
      </w:r>
      <w:r>
        <w:tab/>
      </w:r>
      <w:r>
        <w:tab/>
      </w:r>
      <w:r>
        <w:tab/>
      </w:r>
      <w:r>
        <w:tab/>
      </w:r>
      <w:r>
        <w:tab/>
      </w:r>
      <w:r>
        <w:tab/>
      </w:r>
      <w:r>
        <w:rPr>
          <w:u w:val="single"/>
        </w:rPr>
        <w:t>Carried</w:t>
      </w:r>
    </w:p>
    <w:p w:rsidR="00EF42D8" w:rsidRDefault="00EF42D8" w:rsidP="00EF42D8"/>
    <w:p w:rsidR="00EF42D8" w:rsidRDefault="00D20286" w:rsidP="00EF42D8">
      <w:pPr>
        <w:rPr>
          <w:b/>
          <w:u w:val="single"/>
        </w:rPr>
      </w:pPr>
      <w:r>
        <w:rPr>
          <w:b/>
        </w:rPr>
        <w:t>8</w:t>
      </w:r>
      <w:r w:rsidR="00EF42D8" w:rsidRPr="00385E18">
        <w:rPr>
          <w:b/>
        </w:rPr>
        <w:t>.</w:t>
      </w:r>
      <w:r w:rsidR="00EF42D8">
        <w:rPr>
          <w:b/>
        </w:rPr>
        <w:tab/>
      </w:r>
      <w:r w:rsidR="00EF42D8" w:rsidRPr="00385E18">
        <w:t xml:space="preserve"> </w:t>
      </w:r>
      <w:r w:rsidR="00EF42D8" w:rsidRPr="00385E18">
        <w:rPr>
          <w:b/>
          <w:u w:val="single"/>
        </w:rPr>
        <w:t>Council Roundtable (Items of Interest)</w:t>
      </w:r>
    </w:p>
    <w:p w:rsidR="00EF42D8" w:rsidRDefault="00EF42D8" w:rsidP="00EF42D8">
      <w:pPr>
        <w:rPr>
          <w:b/>
          <w:u w:val="single"/>
        </w:rPr>
      </w:pPr>
    </w:p>
    <w:p w:rsidR="00EF42D8" w:rsidRDefault="00EF42D8" w:rsidP="00EF42D8">
      <w:pPr>
        <w:rPr>
          <w:u w:val="single"/>
        </w:rPr>
      </w:pPr>
      <w:r>
        <w:rPr>
          <w:b/>
        </w:rPr>
        <w:t>9</w:t>
      </w:r>
      <w:r w:rsidRPr="00385E18">
        <w:rPr>
          <w:b/>
        </w:rPr>
        <w:t>.</w:t>
      </w:r>
      <w:r w:rsidRPr="00385E18">
        <w:tab/>
      </w:r>
      <w:proofErr w:type="gramStart"/>
      <w:r w:rsidRPr="00385E18">
        <w:rPr>
          <w:b/>
          <w:u w:val="single"/>
        </w:rPr>
        <w:t>In</w:t>
      </w:r>
      <w:proofErr w:type="gramEnd"/>
      <w:r w:rsidRPr="00385E18">
        <w:rPr>
          <w:b/>
          <w:u w:val="single"/>
        </w:rPr>
        <w:t xml:space="preserve"> Camera</w:t>
      </w:r>
      <w:r w:rsidRPr="00385E18">
        <w:rPr>
          <w:b/>
        </w:rPr>
        <w:t>-</w:t>
      </w:r>
      <w:r>
        <w:rPr>
          <w:b/>
        </w:rPr>
        <w:t xml:space="preserve"> Nil</w:t>
      </w:r>
    </w:p>
    <w:p w:rsidR="00EF42D8" w:rsidRDefault="00EF42D8" w:rsidP="00EF42D8">
      <w:pPr>
        <w:ind w:left="1800" w:hanging="1800"/>
        <w:rPr>
          <w:b/>
        </w:rPr>
      </w:pPr>
    </w:p>
    <w:p w:rsidR="00EF42D8" w:rsidRDefault="00EF42D8" w:rsidP="00EF42D8">
      <w:pPr>
        <w:ind w:left="1800" w:hanging="1800"/>
        <w:rPr>
          <w:b/>
        </w:rPr>
      </w:pPr>
      <w:r w:rsidRPr="00A41109">
        <w:rPr>
          <w:b/>
        </w:rPr>
        <w:t xml:space="preserve">10.       </w:t>
      </w:r>
      <w:r w:rsidRPr="00A41109">
        <w:rPr>
          <w:b/>
          <w:u w:val="single"/>
        </w:rPr>
        <w:t>By-laws</w:t>
      </w:r>
      <w:r>
        <w:rPr>
          <w:b/>
        </w:rPr>
        <w:t xml:space="preserve"> </w:t>
      </w:r>
      <w:r w:rsidR="00D20286">
        <w:rPr>
          <w:b/>
        </w:rPr>
        <w:t>- Nil</w:t>
      </w:r>
    </w:p>
    <w:p w:rsidR="00EF42D8" w:rsidRPr="00F950D4" w:rsidRDefault="00EF42D8" w:rsidP="00EF42D8"/>
    <w:p w:rsidR="00EF42D8" w:rsidRDefault="00EF42D8" w:rsidP="00EF42D8">
      <w:pPr>
        <w:rPr>
          <w:b/>
        </w:rPr>
      </w:pPr>
      <w:r w:rsidRPr="00385E18">
        <w:rPr>
          <w:b/>
        </w:rPr>
        <w:t>1</w:t>
      </w:r>
      <w:r>
        <w:rPr>
          <w:b/>
        </w:rPr>
        <w:t>1</w:t>
      </w:r>
      <w:r w:rsidRPr="00385E18">
        <w:t xml:space="preserve">. </w:t>
      </w:r>
      <w:r>
        <w:tab/>
      </w:r>
      <w:r w:rsidRPr="00385E18">
        <w:rPr>
          <w:b/>
          <w:u w:val="single"/>
        </w:rPr>
        <w:t>Confirming By-law</w:t>
      </w:r>
      <w:r w:rsidRPr="00385E18">
        <w:rPr>
          <w:b/>
        </w:rPr>
        <w:t xml:space="preserve"> </w:t>
      </w:r>
    </w:p>
    <w:p w:rsidR="00EF42D8" w:rsidRDefault="00D20286" w:rsidP="00EF42D8">
      <w:r>
        <w:t>37-2015</w:t>
      </w:r>
      <w:r>
        <w:tab/>
        <w:t>Smith/Brandt</w:t>
      </w:r>
    </w:p>
    <w:p w:rsidR="00EF42D8" w:rsidRDefault="00EF42D8" w:rsidP="00EF42D8">
      <w:pPr>
        <w:rPr>
          <w:b/>
        </w:rPr>
      </w:pPr>
      <w:r>
        <w:rPr>
          <w:b/>
        </w:rPr>
        <w:t xml:space="preserve">BE IT RESOLVED </w:t>
      </w:r>
      <w:r w:rsidRPr="000A5791">
        <w:rPr>
          <w:b/>
        </w:rPr>
        <w:t xml:space="preserve">THAT </w:t>
      </w:r>
      <w:r>
        <w:rPr>
          <w:b/>
        </w:rPr>
        <w:t>the Council of the Village of South River does hereby read a first, second and third time and finally pass By-law #5-201</w:t>
      </w:r>
      <w:r w:rsidR="00D20286">
        <w:rPr>
          <w:b/>
        </w:rPr>
        <w:t>5</w:t>
      </w:r>
      <w:r>
        <w:rPr>
          <w:b/>
        </w:rPr>
        <w:t>, being a by-law to confirm the proceedings of Council at its meeting held on the 2</w:t>
      </w:r>
      <w:r w:rsidR="00D20286">
        <w:rPr>
          <w:b/>
        </w:rPr>
        <w:t>6</w:t>
      </w:r>
      <w:r>
        <w:rPr>
          <w:b/>
        </w:rPr>
        <w:t xml:space="preserve">th day of </w:t>
      </w:r>
      <w:r w:rsidR="00D20286">
        <w:rPr>
          <w:b/>
        </w:rPr>
        <w:t>January</w:t>
      </w:r>
      <w:r>
        <w:rPr>
          <w:b/>
        </w:rPr>
        <w:t>, 201</w:t>
      </w:r>
      <w:r w:rsidR="00D20286">
        <w:rPr>
          <w:b/>
        </w:rPr>
        <w:t>5</w:t>
      </w:r>
      <w:r>
        <w:rPr>
          <w:b/>
        </w:rPr>
        <w:t xml:space="preserve"> with the signatures of the Mayor and the Clerk Administrator and the corporate seal affixed.</w:t>
      </w:r>
    </w:p>
    <w:p w:rsidR="00EF42D8" w:rsidRPr="00385E18" w:rsidRDefault="00EF42D8" w:rsidP="00EF42D8">
      <w:pPr>
        <w:jc w:val="right"/>
        <w:rPr>
          <w:u w:val="single"/>
        </w:rPr>
      </w:pPr>
      <w:r w:rsidRPr="00385E18">
        <w:rPr>
          <w:u w:val="single"/>
        </w:rPr>
        <w:t>Carried</w:t>
      </w:r>
    </w:p>
    <w:p w:rsidR="00EF42D8" w:rsidRPr="00385E18" w:rsidRDefault="00EF42D8" w:rsidP="00EF42D8">
      <w:pPr>
        <w:rPr>
          <w:b/>
        </w:rPr>
      </w:pPr>
      <w:r w:rsidRPr="00385E18">
        <w:rPr>
          <w:b/>
        </w:rPr>
        <w:t>1</w:t>
      </w:r>
      <w:r>
        <w:rPr>
          <w:b/>
        </w:rPr>
        <w:t>2</w:t>
      </w:r>
      <w:r w:rsidRPr="00385E18">
        <w:t xml:space="preserve">. </w:t>
      </w:r>
      <w:r>
        <w:tab/>
      </w:r>
      <w:r w:rsidRPr="00385E18">
        <w:rPr>
          <w:b/>
          <w:u w:val="single"/>
        </w:rPr>
        <w:t>Adjournment</w:t>
      </w:r>
    </w:p>
    <w:p w:rsidR="00EF42D8" w:rsidRDefault="00D20286" w:rsidP="00EF42D8">
      <w:r>
        <w:t>38-2015</w:t>
      </w:r>
      <w:r>
        <w:tab/>
        <w:t>Mahon/Sewell</w:t>
      </w:r>
    </w:p>
    <w:p w:rsidR="00EF42D8" w:rsidRDefault="00EF42D8" w:rsidP="00EF42D8">
      <w:pPr>
        <w:rPr>
          <w:b/>
        </w:rPr>
      </w:pPr>
      <w:r>
        <w:rPr>
          <w:b/>
          <w:sz w:val="22"/>
          <w:szCs w:val="22"/>
        </w:rPr>
        <w:t xml:space="preserve">BE IT RESOLVED </w:t>
      </w:r>
      <w:r w:rsidRPr="000A5791">
        <w:rPr>
          <w:b/>
        </w:rPr>
        <w:t xml:space="preserve">THAT </w:t>
      </w:r>
      <w:r>
        <w:rPr>
          <w:b/>
        </w:rPr>
        <w:t xml:space="preserve">this Council of the Village of South River does hereby adjourn to </w:t>
      </w:r>
      <w:r>
        <w:rPr>
          <w:b/>
        </w:rPr>
        <w:lastRenderedPageBreak/>
        <w:t xml:space="preserve">meet again as the South River Council on Monday, </w:t>
      </w:r>
      <w:r w:rsidR="00D20286">
        <w:rPr>
          <w:b/>
        </w:rPr>
        <w:t>February 9</w:t>
      </w:r>
      <w:r w:rsidRPr="00EE18DB">
        <w:rPr>
          <w:b/>
          <w:vertAlign w:val="superscript"/>
        </w:rPr>
        <w:t>th</w:t>
      </w:r>
      <w:r>
        <w:rPr>
          <w:b/>
        </w:rPr>
        <w:t>, 201</w:t>
      </w:r>
      <w:r w:rsidR="00D20286">
        <w:rPr>
          <w:b/>
        </w:rPr>
        <w:t>5</w:t>
      </w:r>
      <w:r>
        <w:rPr>
          <w:b/>
        </w:rPr>
        <w:t xml:space="preserve"> at 5:30 p.m. in the </w:t>
      </w:r>
      <w:smartTag w:uri="urn:schemas-microsoft-com:office:smarttags" w:element="place">
        <w:r>
          <w:rPr>
            <w:b/>
          </w:rPr>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 </w:t>
      </w:r>
      <w:r w:rsidR="00D20286">
        <w:rPr>
          <w:b/>
        </w:rPr>
        <w:t>8:50</w:t>
      </w:r>
      <w:bookmarkStart w:id="0" w:name="_GoBack"/>
      <w:bookmarkEnd w:id="0"/>
      <w:r>
        <w:rPr>
          <w:b/>
        </w:rPr>
        <w:t xml:space="preserve"> p.m.</w:t>
      </w:r>
      <w:r>
        <w:rPr>
          <w:b/>
        </w:rPr>
        <w:tab/>
      </w:r>
    </w:p>
    <w:p w:rsidR="00EF42D8" w:rsidRDefault="00EF42D8" w:rsidP="00EF42D8">
      <w:pPr>
        <w:jc w:val="right"/>
        <w:rPr>
          <w:u w:val="single"/>
        </w:rPr>
      </w:pPr>
      <w:r>
        <w:rPr>
          <w:b/>
        </w:rPr>
        <w:tab/>
      </w:r>
      <w:r>
        <w:rPr>
          <w:b/>
        </w:rPr>
        <w:tab/>
      </w:r>
      <w:r>
        <w:rPr>
          <w:b/>
        </w:rPr>
        <w:tab/>
      </w:r>
      <w:r w:rsidRPr="00385E18">
        <w:rPr>
          <w:u w:val="single"/>
        </w:rPr>
        <w:t>Carried</w:t>
      </w:r>
    </w:p>
    <w:p w:rsidR="00EF42D8" w:rsidRDefault="00EF42D8" w:rsidP="00EF42D8">
      <w:pPr>
        <w:jc w:val="right"/>
        <w:rPr>
          <w:u w:val="single"/>
        </w:rPr>
      </w:pPr>
    </w:p>
    <w:p w:rsidR="00EF42D8" w:rsidRDefault="00EF42D8" w:rsidP="00EF42D8">
      <w:pPr>
        <w:jc w:val="right"/>
        <w:rPr>
          <w:u w:val="single"/>
        </w:rPr>
      </w:pPr>
    </w:p>
    <w:p w:rsidR="00EF42D8" w:rsidRDefault="00EF42D8" w:rsidP="00EF42D8">
      <w:pPr>
        <w:jc w:val="right"/>
        <w:rPr>
          <w:u w:val="single"/>
        </w:rPr>
      </w:pPr>
    </w:p>
    <w:p w:rsidR="00EF42D8" w:rsidRDefault="00EF42D8" w:rsidP="00EF42D8">
      <w:pPr>
        <w:jc w:val="right"/>
        <w:rPr>
          <w:b/>
        </w:rPr>
      </w:pPr>
      <w:r>
        <w:rPr>
          <w:b/>
        </w:rPr>
        <w:t>________________________________________</w:t>
      </w:r>
    </w:p>
    <w:p w:rsidR="00EF42D8" w:rsidRDefault="00EF42D8" w:rsidP="00EF42D8">
      <w:pPr>
        <w:jc w:val="right"/>
        <w:rPr>
          <w:b/>
        </w:rPr>
      </w:pPr>
      <w:r>
        <w:rPr>
          <w:b/>
        </w:rPr>
        <w:t>Jim Coleman, Mayor</w:t>
      </w:r>
    </w:p>
    <w:p w:rsidR="00EF42D8" w:rsidRDefault="00EF42D8" w:rsidP="00EF42D8">
      <w:pPr>
        <w:jc w:val="right"/>
        <w:rPr>
          <w:b/>
        </w:rPr>
      </w:pPr>
    </w:p>
    <w:p w:rsidR="00EF42D8" w:rsidRDefault="00EF42D8" w:rsidP="00EF42D8">
      <w:pPr>
        <w:jc w:val="right"/>
        <w:rPr>
          <w:b/>
        </w:rPr>
      </w:pPr>
    </w:p>
    <w:p w:rsidR="00EF42D8" w:rsidRDefault="00EF42D8" w:rsidP="00EF42D8">
      <w:pPr>
        <w:jc w:val="right"/>
        <w:rPr>
          <w:b/>
        </w:rPr>
      </w:pPr>
      <w:r>
        <w:rPr>
          <w:b/>
        </w:rPr>
        <w:t>________________________________________</w:t>
      </w:r>
    </w:p>
    <w:p w:rsidR="00EF42D8" w:rsidRDefault="00EF42D8" w:rsidP="00EF42D8">
      <w:r>
        <w:rPr>
          <w:b/>
        </w:rPr>
        <w:tab/>
      </w:r>
      <w:r>
        <w:rPr>
          <w:b/>
        </w:rPr>
        <w:tab/>
      </w:r>
      <w:r>
        <w:rPr>
          <w:b/>
        </w:rPr>
        <w:tab/>
      </w:r>
      <w:r>
        <w:rPr>
          <w:b/>
        </w:rPr>
        <w:tab/>
      </w:r>
      <w:r>
        <w:rPr>
          <w:b/>
        </w:rPr>
        <w:tab/>
      </w:r>
      <w:r>
        <w:rPr>
          <w:b/>
        </w:rPr>
        <w:tab/>
      </w:r>
      <w:r>
        <w:rPr>
          <w:b/>
        </w:rPr>
        <w:tab/>
        <w:t xml:space="preserve">     Susan L. Arnold, Clerk Administrator</w:t>
      </w:r>
    </w:p>
    <w:p w:rsidR="001E1150" w:rsidRDefault="001E1150"/>
    <w:sectPr w:rsidR="001E1150" w:rsidSect="00AA10E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143A"/>
    <w:multiLevelType w:val="hybridMultilevel"/>
    <w:tmpl w:val="30769590"/>
    <w:lvl w:ilvl="0" w:tplc="64D49A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D8"/>
    <w:rsid w:val="001E1150"/>
    <w:rsid w:val="00372069"/>
    <w:rsid w:val="00A641E7"/>
    <w:rsid w:val="00C213FD"/>
    <w:rsid w:val="00D1030B"/>
    <w:rsid w:val="00D20286"/>
    <w:rsid w:val="00EF42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D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D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2015-02-03T21:37:00Z</dcterms:created>
  <dcterms:modified xsi:type="dcterms:W3CDTF">2015-02-03T23:24:00Z</dcterms:modified>
</cp:coreProperties>
</file>